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05" w:rsidRDefault="00033505" w:rsidP="00033505">
      <w:pPr>
        <w:jc w:val="center"/>
      </w:pPr>
      <w:r w:rsidRPr="003C7C6E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05" w:rsidRPr="001C58E0" w:rsidRDefault="00033505" w:rsidP="00033505">
      <w:pPr>
        <w:pStyle w:val="a3"/>
        <w:pBdr>
          <w:bottom w:val="single" w:sz="12" w:space="1" w:color="auto"/>
        </w:pBdr>
        <w:rPr>
          <w:smallCaps/>
          <w:color w:val="333333"/>
          <w:sz w:val="28"/>
        </w:rPr>
      </w:pPr>
      <w:r w:rsidRPr="001C58E0">
        <w:rPr>
          <w:smallCaps/>
          <w:color w:val="333333"/>
          <w:sz w:val="28"/>
        </w:rPr>
        <w:t xml:space="preserve">министерство  образования  и науки  республики   </w:t>
      </w:r>
      <w:proofErr w:type="spellStart"/>
      <w:r w:rsidRPr="001C58E0">
        <w:rPr>
          <w:smallCaps/>
          <w:color w:val="333333"/>
          <w:sz w:val="28"/>
        </w:rPr>
        <w:t>дагестан</w:t>
      </w:r>
      <w:proofErr w:type="spellEnd"/>
      <w:r w:rsidRPr="001C58E0">
        <w:rPr>
          <w:smallCaps/>
          <w:color w:val="333333"/>
          <w:sz w:val="28"/>
        </w:rPr>
        <w:t xml:space="preserve"> </w:t>
      </w:r>
    </w:p>
    <w:p w:rsidR="00033505" w:rsidRPr="001C58E0" w:rsidRDefault="00033505" w:rsidP="00033505">
      <w:pPr>
        <w:pStyle w:val="a3"/>
        <w:pBdr>
          <w:bottom w:val="single" w:sz="12" w:space="1" w:color="auto"/>
        </w:pBdr>
        <w:rPr>
          <w:smallCaps/>
          <w:color w:val="333333"/>
          <w:sz w:val="28"/>
        </w:rPr>
      </w:pPr>
      <w:r w:rsidRPr="001C58E0">
        <w:rPr>
          <w:smallCaps/>
          <w:color w:val="333333"/>
          <w:sz w:val="28"/>
        </w:rPr>
        <w:t>МКОУ «</w:t>
      </w:r>
      <w:proofErr w:type="spellStart"/>
      <w:r>
        <w:rPr>
          <w:smallCaps/>
          <w:color w:val="333333"/>
          <w:sz w:val="28"/>
        </w:rPr>
        <w:t>Буртунайская</w:t>
      </w:r>
      <w:proofErr w:type="spellEnd"/>
      <w:r>
        <w:rPr>
          <w:smallCaps/>
          <w:color w:val="333333"/>
          <w:sz w:val="28"/>
        </w:rPr>
        <w:t xml:space="preserve"> СОШ</w:t>
      </w:r>
      <w:r w:rsidRPr="001C58E0">
        <w:rPr>
          <w:smallCaps/>
          <w:color w:val="333333"/>
          <w:sz w:val="28"/>
        </w:rPr>
        <w:t xml:space="preserve">» </w:t>
      </w:r>
    </w:p>
    <w:p w:rsidR="00033505" w:rsidRDefault="00033505" w:rsidP="00033505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033505" w:rsidRDefault="00033505" w:rsidP="00033505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033505" w:rsidRPr="0005139F" w:rsidRDefault="00033505" w:rsidP="00033505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  <w:r w:rsidRPr="0005139F">
        <w:rPr>
          <w:rFonts w:ascii="LiberationSerif" w:hAnsi="LiberationSerif" w:cs="LiberationSerif"/>
          <w:sz w:val="26"/>
          <w:szCs w:val="28"/>
        </w:rPr>
        <w:t>ПРИКАЗ</w:t>
      </w:r>
      <w:r>
        <w:rPr>
          <w:rFonts w:ascii="LiberationSerif" w:hAnsi="LiberationSerif" w:cs="LiberationSerif"/>
          <w:sz w:val="26"/>
          <w:szCs w:val="28"/>
        </w:rPr>
        <w:t xml:space="preserve"> № 75/1</w:t>
      </w:r>
    </w:p>
    <w:p w:rsidR="00033505" w:rsidRPr="00033505" w:rsidRDefault="00033505" w:rsidP="00033505">
      <w:pPr>
        <w:jc w:val="right"/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 xml:space="preserve">от 07. 09. 2017 года </w:t>
      </w:r>
    </w:p>
    <w:p w:rsidR="00033505" w:rsidRDefault="00033505">
      <w:pPr>
        <w:rPr>
          <w:b/>
        </w:rPr>
      </w:pPr>
    </w:p>
    <w:p w:rsidR="00033505" w:rsidRPr="00033505" w:rsidRDefault="00033505" w:rsidP="00033505">
      <w:pPr>
        <w:ind w:left="-709"/>
        <w:rPr>
          <w:rFonts w:ascii="Times New Roman" w:hAnsi="Times New Roman" w:cs="Times New Roman"/>
          <w:b/>
          <w:sz w:val="28"/>
        </w:rPr>
      </w:pPr>
      <w:r w:rsidRPr="00033505">
        <w:rPr>
          <w:rFonts w:ascii="Times New Roman" w:hAnsi="Times New Roman" w:cs="Times New Roman"/>
          <w:b/>
          <w:sz w:val="28"/>
        </w:rPr>
        <w:t xml:space="preserve">О назначении </w:t>
      </w:r>
      <w:proofErr w:type="gramStart"/>
      <w:r w:rsidRPr="00033505">
        <w:rPr>
          <w:rFonts w:ascii="Times New Roman" w:hAnsi="Times New Roman" w:cs="Times New Roman"/>
          <w:b/>
          <w:sz w:val="28"/>
        </w:rPr>
        <w:t>ответственного</w:t>
      </w:r>
      <w:proofErr w:type="gramEnd"/>
      <w:r w:rsidRPr="00033505">
        <w:rPr>
          <w:rFonts w:ascii="Times New Roman" w:hAnsi="Times New Roman" w:cs="Times New Roman"/>
          <w:b/>
          <w:sz w:val="28"/>
        </w:rPr>
        <w:t xml:space="preserve"> за профилактику коррупционных нарушений 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3505">
        <w:rPr>
          <w:rFonts w:ascii="Times New Roman" w:hAnsi="Times New Roman" w:cs="Times New Roman"/>
          <w:sz w:val="28"/>
          <w:szCs w:val="28"/>
        </w:rPr>
        <w:t>На основании Федерального закона от 03.12. 2012 № 231-ФЭ «О внесении изменений в отдельные законодательные акты Российской Федерации в связи с принятием Федерального закона «О контроле за соответствием за расходованием лиц, занимающих государственные должности и иных лиц их доходам», вступившим в силу с 01.01. 2013г., пункта 3 Указа Президента РФ от 21,09.2009г. №1065</w:t>
      </w:r>
      <w:proofErr w:type="gramEnd"/>
    </w:p>
    <w:p w:rsidR="00033505" w:rsidRPr="00033505" w:rsidRDefault="00033505" w:rsidP="00033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50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 xml:space="preserve"> 1. Назначить </w:t>
      </w:r>
      <w:proofErr w:type="gramStart"/>
      <w:r w:rsidRPr="00033505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033505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Мусаева М.У. - председателя профсоюза. 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>1.1. Определить ей следующие функции: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 xml:space="preserve"> - соблюдение работниками Правил внутреннего трудового распорядка;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 xml:space="preserve"> - оказание консультационной помощи работникам школы по вопросам, связанным с применением на практике Положения о профессиональной этике педагогических работников; 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 w:rsidRPr="00033505">
        <w:rPr>
          <w:rFonts w:ascii="Times New Roman" w:hAnsi="Times New Roman" w:cs="Times New Roman"/>
          <w:sz w:val="28"/>
          <w:szCs w:val="28"/>
        </w:rPr>
        <w:t>2. Контроль исполнения приказа оставляю за собой.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505">
        <w:rPr>
          <w:rFonts w:ascii="Times New Roman" w:hAnsi="Times New Roman" w:cs="Times New Roman"/>
          <w:sz w:val="28"/>
          <w:szCs w:val="28"/>
        </w:rPr>
        <w:t xml:space="preserve"> Директор школы:                                       /Р.А. </w:t>
      </w:r>
      <w:proofErr w:type="spellStart"/>
      <w:r w:rsidRPr="00033505">
        <w:rPr>
          <w:rFonts w:ascii="Times New Roman" w:hAnsi="Times New Roman" w:cs="Times New Roman"/>
          <w:sz w:val="28"/>
          <w:szCs w:val="28"/>
        </w:rPr>
        <w:t>Абдуев</w:t>
      </w:r>
      <w:proofErr w:type="spellEnd"/>
      <w:r w:rsidRPr="00033505">
        <w:rPr>
          <w:rFonts w:ascii="Times New Roman" w:hAnsi="Times New Roman" w:cs="Times New Roman"/>
          <w:sz w:val="28"/>
          <w:szCs w:val="28"/>
        </w:rPr>
        <w:t>/</w:t>
      </w:r>
    </w:p>
    <w:p w:rsidR="00033505" w:rsidRPr="00033505" w:rsidRDefault="00033505">
      <w:pPr>
        <w:rPr>
          <w:rFonts w:ascii="Times New Roman" w:hAnsi="Times New Roman" w:cs="Times New Roman"/>
          <w:sz w:val="28"/>
          <w:szCs w:val="28"/>
        </w:rPr>
      </w:pPr>
    </w:p>
    <w:p w:rsidR="00D61E45" w:rsidRPr="00033505" w:rsidRDefault="00033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505">
        <w:rPr>
          <w:rFonts w:ascii="Times New Roman" w:hAnsi="Times New Roman" w:cs="Times New Roman"/>
          <w:sz w:val="28"/>
          <w:szCs w:val="28"/>
        </w:rPr>
        <w:t xml:space="preserve">   С приказом </w:t>
      </w:r>
      <w:proofErr w:type="gramStart"/>
      <w:r w:rsidRPr="0003350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33505">
        <w:rPr>
          <w:rFonts w:ascii="Times New Roman" w:hAnsi="Times New Roman" w:cs="Times New Roman"/>
          <w:sz w:val="28"/>
          <w:szCs w:val="28"/>
        </w:rPr>
        <w:t>:                                      /Мусаев М.У./</w:t>
      </w:r>
    </w:p>
    <w:sectPr w:rsidR="00D61E45" w:rsidRPr="00033505" w:rsidSect="00D6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505"/>
    <w:rsid w:val="00033505"/>
    <w:rsid w:val="00D61E45"/>
    <w:rsid w:val="00F3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35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0335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2018-03-06T06:14:00Z</cp:lastPrinted>
  <dcterms:created xsi:type="dcterms:W3CDTF">2018-03-06T06:06:00Z</dcterms:created>
  <dcterms:modified xsi:type="dcterms:W3CDTF">2018-03-06T06:14:00Z</dcterms:modified>
</cp:coreProperties>
</file>